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446F3F" w14:textId="49A2EDB2" w:rsidR="008E1496" w:rsidRPr="008E1496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Trebuchet MS" w:hAnsi="Trebuchet MS"/>
          <w:b w:val="0"/>
          <w:sz w:val="20"/>
        </w:rPr>
        <w:t xml:space="preserve">  </w:t>
      </w:r>
      <w:r w:rsidR="008E1496" w:rsidRPr="008E1496">
        <w:rPr>
          <w:rFonts w:ascii="Open Sans" w:hAnsi="Open Sans" w:cs="Open Sans"/>
          <w:b w:val="0"/>
          <w:sz w:val="20"/>
        </w:rPr>
        <w:t xml:space="preserve">URZĄD MIEJSKI W GDAŃSKU                                                                     Gdańsk, </w:t>
      </w:r>
      <w:r w:rsidR="00656CDC">
        <w:rPr>
          <w:rFonts w:ascii="Open Sans" w:hAnsi="Open Sans" w:cs="Open Sans"/>
          <w:b w:val="0"/>
          <w:sz w:val="20"/>
        </w:rPr>
        <w:t>1</w:t>
      </w:r>
      <w:r w:rsidR="007C20E8">
        <w:rPr>
          <w:rFonts w:ascii="Open Sans" w:hAnsi="Open Sans" w:cs="Open Sans"/>
          <w:b w:val="0"/>
          <w:sz w:val="20"/>
        </w:rPr>
        <w:t>5</w:t>
      </w:r>
      <w:bookmarkStart w:id="0" w:name="_GoBack"/>
      <w:bookmarkEnd w:id="0"/>
      <w:r w:rsidR="008E1496" w:rsidRPr="008E1496">
        <w:rPr>
          <w:rFonts w:ascii="Open Sans" w:hAnsi="Open Sans" w:cs="Open Sans"/>
          <w:b w:val="0"/>
          <w:sz w:val="20"/>
        </w:rPr>
        <w:t>.01.202</w:t>
      </w:r>
      <w:r w:rsidR="00FF01C3">
        <w:rPr>
          <w:rFonts w:ascii="Open Sans" w:hAnsi="Open Sans" w:cs="Open Sans"/>
          <w:b w:val="0"/>
          <w:sz w:val="20"/>
        </w:rPr>
        <w:t>6</w:t>
      </w:r>
      <w:r w:rsidR="008E1496" w:rsidRPr="008E1496">
        <w:rPr>
          <w:rFonts w:ascii="Open Sans" w:hAnsi="Open Sans" w:cs="Open Sans"/>
          <w:b w:val="0"/>
          <w:sz w:val="20"/>
        </w:rPr>
        <w:t>r.</w:t>
      </w:r>
    </w:p>
    <w:p w14:paraId="16963703" w14:textId="77777777" w:rsidR="008E1496" w:rsidRPr="008E1496" w:rsidRDefault="008E1496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 w:rsidRPr="008E1496">
        <w:rPr>
          <w:rFonts w:ascii="Open Sans" w:hAnsi="Open Sans" w:cs="Open Sans"/>
          <w:b w:val="0"/>
          <w:sz w:val="20"/>
        </w:rPr>
        <w:t xml:space="preserve">   WYDZIAŁ BEZPIECZEŃSTWA</w:t>
      </w:r>
    </w:p>
    <w:p w14:paraId="62D0FA9C" w14:textId="77777777" w:rsidR="008E1496" w:rsidRPr="008E1496" w:rsidRDefault="008E1496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 w:rsidRPr="008E1496">
        <w:rPr>
          <w:rFonts w:ascii="Open Sans" w:hAnsi="Open Sans" w:cs="Open Sans"/>
          <w:b w:val="0"/>
          <w:sz w:val="20"/>
        </w:rPr>
        <w:t>I ZARZĄDZANIA KRYZYSOWEGO</w:t>
      </w:r>
    </w:p>
    <w:p w14:paraId="7571A1CA" w14:textId="405AC90D" w:rsidR="008E1496" w:rsidRPr="008E1496" w:rsidRDefault="008E1496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 w:rsidRPr="008E1496">
        <w:rPr>
          <w:rFonts w:ascii="Open Sans" w:hAnsi="Open Sans" w:cs="Open Sans"/>
          <w:b w:val="0"/>
          <w:sz w:val="20"/>
        </w:rPr>
        <w:t xml:space="preserve">  </w:t>
      </w:r>
      <w:r>
        <w:rPr>
          <w:rFonts w:ascii="Open Sans" w:hAnsi="Open Sans" w:cs="Open Sans"/>
          <w:b w:val="0"/>
          <w:sz w:val="20"/>
        </w:rPr>
        <w:t xml:space="preserve">   </w:t>
      </w:r>
      <w:r w:rsidRPr="008E1496">
        <w:rPr>
          <w:rFonts w:ascii="Open Sans" w:hAnsi="Open Sans" w:cs="Open Sans"/>
          <w:b w:val="0"/>
          <w:sz w:val="20"/>
        </w:rPr>
        <w:t xml:space="preserve">   </w:t>
      </w:r>
      <w:r>
        <w:rPr>
          <w:rFonts w:ascii="Open Sans" w:hAnsi="Open Sans" w:cs="Open Sans"/>
          <w:b w:val="0"/>
          <w:sz w:val="20"/>
        </w:rPr>
        <w:t>u</w:t>
      </w:r>
      <w:r w:rsidRPr="008E1496">
        <w:rPr>
          <w:rFonts w:ascii="Open Sans" w:hAnsi="Open Sans" w:cs="Open Sans"/>
          <w:b w:val="0"/>
          <w:sz w:val="20"/>
        </w:rPr>
        <w:t>l. Nowe Ogrody 8/12</w:t>
      </w:r>
    </w:p>
    <w:p w14:paraId="177CB23A" w14:textId="2799A5ED" w:rsidR="008E1496" w:rsidRDefault="008E1496" w:rsidP="00F50134">
      <w:pPr>
        <w:pStyle w:val="Tekstpodstawowywcity"/>
        <w:ind w:left="0" w:firstLine="0"/>
        <w:jc w:val="both"/>
        <w:rPr>
          <w:rFonts w:ascii="Trebuchet MS" w:hAnsi="Trebuchet MS"/>
          <w:b w:val="0"/>
          <w:sz w:val="22"/>
        </w:rPr>
      </w:pPr>
      <w:r w:rsidRPr="008E1496">
        <w:rPr>
          <w:rFonts w:ascii="Open Sans" w:hAnsi="Open Sans" w:cs="Open Sans"/>
          <w:b w:val="0"/>
          <w:sz w:val="20"/>
        </w:rPr>
        <w:t xml:space="preserve">        </w:t>
      </w:r>
      <w:r>
        <w:rPr>
          <w:rFonts w:ascii="Open Sans" w:hAnsi="Open Sans" w:cs="Open Sans"/>
          <w:b w:val="0"/>
          <w:sz w:val="20"/>
        </w:rPr>
        <w:t xml:space="preserve">    </w:t>
      </w:r>
      <w:r w:rsidRPr="008E1496">
        <w:rPr>
          <w:rFonts w:ascii="Open Sans" w:hAnsi="Open Sans" w:cs="Open Sans"/>
          <w:b w:val="0"/>
          <w:sz w:val="20"/>
        </w:rPr>
        <w:t xml:space="preserve"> 80-803 Gdańsk</w:t>
      </w:r>
      <w:r w:rsidR="00F50134" w:rsidRPr="008E1496">
        <w:rPr>
          <w:rFonts w:ascii="Trebuchet MS" w:hAnsi="Trebuchet MS"/>
          <w:b w:val="0"/>
          <w:sz w:val="22"/>
        </w:rPr>
        <w:t xml:space="preserve">       </w:t>
      </w:r>
    </w:p>
    <w:p w14:paraId="6CD4853F" w14:textId="3008A518" w:rsidR="008E1496" w:rsidRDefault="008E1496" w:rsidP="00F50134">
      <w:pPr>
        <w:pStyle w:val="Tekstpodstawowywcity"/>
        <w:ind w:left="0" w:firstLine="0"/>
        <w:jc w:val="both"/>
        <w:rPr>
          <w:rFonts w:ascii="Trebuchet MS" w:hAnsi="Trebuchet MS"/>
          <w:b w:val="0"/>
          <w:sz w:val="22"/>
        </w:rPr>
      </w:pPr>
      <w:r>
        <w:rPr>
          <w:rFonts w:ascii="Trebuchet MS" w:hAnsi="Trebuchet MS"/>
          <w:b w:val="0"/>
          <w:sz w:val="22"/>
        </w:rPr>
        <w:t xml:space="preserve"> </w:t>
      </w:r>
    </w:p>
    <w:p w14:paraId="1B5999AA" w14:textId="25CE0CF9" w:rsidR="00146A97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 w:rsidRPr="008E1496">
        <w:rPr>
          <w:rFonts w:ascii="Trebuchet MS" w:hAnsi="Trebuchet MS"/>
          <w:b w:val="0"/>
          <w:sz w:val="22"/>
        </w:rPr>
        <w:t xml:space="preserve">                           </w:t>
      </w:r>
    </w:p>
    <w:p w14:paraId="21C9D6CA" w14:textId="0A4CD2E6" w:rsidR="00F50134" w:rsidRDefault="00146A97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                                                                         ZAWIADOMIENIE</w:t>
      </w:r>
    </w:p>
    <w:p w14:paraId="4043745B" w14:textId="77777777" w:rsidR="00B1172E" w:rsidRDefault="00B1172E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</w:p>
    <w:p w14:paraId="125B21B4" w14:textId="27E743D3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Pragniemy poinformować, że kwalifikacja wojskowa na terenie miasta Gdańska przeprowadzona zostanie w okresie od </w:t>
      </w:r>
      <w:r w:rsidRPr="00D3197D">
        <w:rPr>
          <w:rFonts w:ascii="Open Sans" w:hAnsi="Open Sans" w:cs="Open Sans"/>
          <w:sz w:val="20"/>
        </w:rPr>
        <w:t>1</w:t>
      </w:r>
      <w:r w:rsidR="00FF01C3">
        <w:rPr>
          <w:rFonts w:ascii="Open Sans" w:hAnsi="Open Sans" w:cs="Open Sans"/>
          <w:sz w:val="20"/>
        </w:rPr>
        <w:t>7</w:t>
      </w:r>
      <w:r w:rsidRPr="00D3197D">
        <w:rPr>
          <w:rFonts w:ascii="Open Sans" w:hAnsi="Open Sans" w:cs="Open Sans"/>
          <w:sz w:val="20"/>
        </w:rPr>
        <w:t xml:space="preserve"> </w:t>
      </w:r>
      <w:r w:rsidR="00D3197D">
        <w:rPr>
          <w:rFonts w:ascii="Open Sans" w:hAnsi="Open Sans" w:cs="Open Sans"/>
          <w:sz w:val="20"/>
        </w:rPr>
        <w:t>lutego</w:t>
      </w:r>
      <w:r>
        <w:rPr>
          <w:rFonts w:ascii="Open Sans" w:hAnsi="Open Sans" w:cs="Open Sans"/>
          <w:sz w:val="20"/>
        </w:rPr>
        <w:t xml:space="preserve"> do </w:t>
      </w:r>
      <w:r w:rsidR="00533F5F">
        <w:rPr>
          <w:rFonts w:ascii="Open Sans" w:hAnsi="Open Sans" w:cs="Open Sans"/>
          <w:sz w:val="20"/>
        </w:rPr>
        <w:t>1</w:t>
      </w:r>
      <w:r w:rsidR="00FF01C3">
        <w:rPr>
          <w:rFonts w:ascii="Open Sans" w:hAnsi="Open Sans" w:cs="Open Sans"/>
          <w:sz w:val="20"/>
        </w:rPr>
        <w:t>5</w:t>
      </w:r>
      <w:r>
        <w:rPr>
          <w:rFonts w:ascii="Open Sans" w:hAnsi="Open Sans" w:cs="Open Sans"/>
          <w:sz w:val="20"/>
        </w:rPr>
        <w:t xml:space="preserve"> </w:t>
      </w:r>
      <w:r w:rsidR="00D3197D">
        <w:rPr>
          <w:rFonts w:ascii="Open Sans" w:hAnsi="Open Sans" w:cs="Open Sans"/>
          <w:sz w:val="20"/>
        </w:rPr>
        <w:t>kwietnia</w:t>
      </w:r>
      <w:r>
        <w:rPr>
          <w:rFonts w:ascii="Open Sans" w:hAnsi="Open Sans" w:cs="Open Sans"/>
          <w:sz w:val="20"/>
        </w:rPr>
        <w:t xml:space="preserve"> 202</w:t>
      </w:r>
      <w:r w:rsidR="00FF01C3">
        <w:rPr>
          <w:rFonts w:ascii="Open Sans" w:hAnsi="Open Sans" w:cs="Open Sans"/>
          <w:sz w:val="20"/>
        </w:rPr>
        <w:t>6</w:t>
      </w:r>
      <w:r>
        <w:rPr>
          <w:rFonts w:ascii="Open Sans" w:hAnsi="Open Sans" w:cs="Open Sans"/>
          <w:sz w:val="20"/>
        </w:rPr>
        <w:t>r</w:t>
      </w:r>
      <w:r>
        <w:rPr>
          <w:rFonts w:ascii="Open Sans" w:hAnsi="Open Sans" w:cs="Open Sans"/>
          <w:b w:val="0"/>
          <w:sz w:val="20"/>
        </w:rPr>
        <w:t>., codziennie  z wyjątkiem dni wolnych od pracy, w godz. od 8.00 do 1</w:t>
      </w:r>
      <w:r w:rsidR="004B0ACE">
        <w:rPr>
          <w:rFonts w:ascii="Open Sans" w:hAnsi="Open Sans" w:cs="Open Sans"/>
          <w:b w:val="0"/>
          <w:sz w:val="20"/>
        </w:rPr>
        <w:t>2</w:t>
      </w:r>
      <w:r>
        <w:rPr>
          <w:rFonts w:ascii="Open Sans" w:hAnsi="Open Sans" w:cs="Open Sans"/>
          <w:b w:val="0"/>
          <w:sz w:val="20"/>
        </w:rPr>
        <w:t>.</w:t>
      </w:r>
      <w:r w:rsidR="004B0ACE">
        <w:rPr>
          <w:rFonts w:ascii="Open Sans" w:hAnsi="Open Sans" w:cs="Open Sans"/>
          <w:b w:val="0"/>
          <w:sz w:val="20"/>
        </w:rPr>
        <w:t>3</w:t>
      </w:r>
      <w:r>
        <w:rPr>
          <w:rFonts w:ascii="Open Sans" w:hAnsi="Open Sans" w:cs="Open Sans"/>
          <w:b w:val="0"/>
          <w:sz w:val="20"/>
        </w:rPr>
        <w:t>0.</w:t>
      </w:r>
    </w:p>
    <w:p w14:paraId="42B71EC0" w14:textId="35871B70" w:rsidR="00D3197D" w:rsidRPr="00390369" w:rsidRDefault="00D3197D" w:rsidP="00D3197D">
      <w:pPr>
        <w:pStyle w:val="Tekstpodstawowywcity"/>
        <w:ind w:left="0" w:firstLine="0"/>
        <w:jc w:val="both"/>
        <w:rPr>
          <w:rFonts w:ascii="Trebuchet MS" w:hAnsi="Trebuchet MS"/>
          <w:b w:val="0"/>
          <w:sz w:val="20"/>
        </w:rPr>
      </w:pPr>
      <w:r w:rsidRPr="00390369">
        <w:rPr>
          <w:rFonts w:ascii="Trebuchet MS" w:hAnsi="Trebuchet MS"/>
          <w:b w:val="0"/>
          <w:sz w:val="20"/>
        </w:rPr>
        <w:t>Miejsce przeprowadzenia kwalifikacji wojskowej</w:t>
      </w:r>
      <w:r w:rsidR="00F11656">
        <w:rPr>
          <w:rFonts w:ascii="Trebuchet MS" w:hAnsi="Trebuchet MS"/>
          <w:b w:val="0"/>
          <w:sz w:val="20"/>
        </w:rPr>
        <w:t xml:space="preserve"> -</w:t>
      </w:r>
      <w:r w:rsidRPr="00390369">
        <w:rPr>
          <w:rFonts w:ascii="Trebuchet MS" w:hAnsi="Trebuchet MS"/>
          <w:b w:val="0"/>
          <w:sz w:val="20"/>
        </w:rPr>
        <w:t xml:space="preserve"> Gdańsk </w:t>
      </w:r>
      <w:r>
        <w:rPr>
          <w:rFonts w:ascii="Trebuchet MS" w:hAnsi="Trebuchet MS"/>
          <w:b w:val="0"/>
          <w:sz w:val="20"/>
        </w:rPr>
        <w:t>Al. Grunwaldzka 244 (Szkolne Schronisko Młodzieżowe)</w:t>
      </w:r>
      <w:r w:rsidRPr="00390369">
        <w:rPr>
          <w:rFonts w:ascii="Trebuchet MS" w:hAnsi="Trebuchet MS"/>
          <w:b w:val="0"/>
          <w:sz w:val="20"/>
        </w:rPr>
        <w:t xml:space="preserve">;  </w:t>
      </w:r>
      <w:r w:rsidRPr="00B1172E">
        <w:rPr>
          <w:rFonts w:ascii="Trebuchet MS" w:hAnsi="Trebuchet MS"/>
          <w:sz w:val="20"/>
        </w:rPr>
        <w:t>tel. 453 531 485 oraz 453 531 484 czynne od 1</w:t>
      </w:r>
      <w:r w:rsidR="00FF01C3">
        <w:rPr>
          <w:rFonts w:ascii="Trebuchet MS" w:hAnsi="Trebuchet MS"/>
          <w:sz w:val="20"/>
        </w:rPr>
        <w:t>7</w:t>
      </w:r>
      <w:r w:rsidRPr="00B1172E">
        <w:rPr>
          <w:rFonts w:ascii="Trebuchet MS" w:hAnsi="Trebuchet MS"/>
          <w:sz w:val="20"/>
        </w:rPr>
        <w:t xml:space="preserve"> lutego br.</w:t>
      </w:r>
    </w:p>
    <w:p w14:paraId="2EFD794F" w14:textId="77777777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</w:p>
    <w:p w14:paraId="4D239B6C" w14:textId="77777777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>Obowiązkowi stawienia się do kwalifikacji wojskowej podlegają:</w:t>
      </w:r>
    </w:p>
    <w:p w14:paraId="6A0E6243" w14:textId="433F6FE3" w:rsidR="00F50134" w:rsidRDefault="00F50134" w:rsidP="00F50134">
      <w:pPr>
        <w:pStyle w:val="Tekstpodstawowywcity"/>
        <w:numPr>
          <w:ilvl w:val="0"/>
          <w:numId w:val="1"/>
        </w:numPr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Mężczyźni </w:t>
      </w:r>
      <w:r>
        <w:rPr>
          <w:rFonts w:ascii="Open Sans" w:hAnsi="Open Sans" w:cs="Open Sans"/>
          <w:sz w:val="20"/>
        </w:rPr>
        <w:t xml:space="preserve">zameldowani na terenie miasta Gdańska na pobyt stały lub czasowy powyżej trzech miesięcy, </w:t>
      </w:r>
      <w:r>
        <w:rPr>
          <w:rFonts w:ascii="Open Sans" w:hAnsi="Open Sans" w:cs="Open Sans"/>
          <w:b w:val="0"/>
          <w:sz w:val="20"/>
        </w:rPr>
        <w:t xml:space="preserve">urodzeni w </w:t>
      </w:r>
      <w:r>
        <w:rPr>
          <w:rFonts w:ascii="Open Sans" w:hAnsi="Open Sans" w:cs="Open Sans"/>
          <w:sz w:val="20"/>
        </w:rPr>
        <w:t>200</w:t>
      </w:r>
      <w:r w:rsidR="00FF01C3">
        <w:rPr>
          <w:rFonts w:ascii="Open Sans" w:hAnsi="Open Sans" w:cs="Open Sans"/>
          <w:sz w:val="20"/>
        </w:rPr>
        <w:t>7</w:t>
      </w:r>
      <w:r>
        <w:rPr>
          <w:rFonts w:ascii="Open Sans" w:hAnsi="Open Sans" w:cs="Open Sans"/>
          <w:sz w:val="20"/>
        </w:rPr>
        <w:t>r</w:t>
      </w:r>
      <w:r>
        <w:rPr>
          <w:rFonts w:ascii="Open Sans" w:hAnsi="Open Sans" w:cs="Open Sans"/>
          <w:b w:val="0"/>
          <w:sz w:val="20"/>
        </w:rPr>
        <w:t>.</w:t>
      </w:r>
    </w:p>
    <w:p w14:paraId="64D57FE8" w14:textId="03496EEF" w:rsidR="00B1172E" w:rsidRPr="00656CDC" w:rsidRDefault="003343E4" w:rsidP="00C16487">
      <w:pPr>
        <w:pStyle w:val="Tekstpodstawowywcity"/>
        <w:numPr>
          <w:ilvl w:val="0"/>
          <w:numId w:val="1"/>
        </w:numPr>
        <w:jc w:val="both"/>
        <w:rPr>
          <w:rFonts w:ascii="Trebuchet MS" w:hAnsi="Trebuchet MS"/>
          <w:sz w:val="20"/>
        </w:rPr>
      </w:pPr>
      <w:r w:rsidRPr="00390369">
        <w:rPr>
          <w:rFonts w:ascii="Trebuchet MS" w:hAnsi="Trebuchet MS"/>
          <w:b w:val="0"/>
          <w:sz w:val="20"/>
        </w:rPr>
        <w:t xml:space="preserve">Mężczyźni urodzeni w latach </w:t>
      </w:r>
      <w:r>
        <w:rPr>
          <w:rFonts w:ascii="Trebuchet MS" w:hAnsi="Trebuchet MS"/>
          <w:b w:val="0"/>
          <w:sz w:val="20"/>
        </w:rPr>
        <w:t>200</w:t>
      </w:r>
      <w:r w:rsidR="00FF01C3">
        <w:rPr>
          <w:rFonts w:ascii="Trebuchet MS" w:hAnsi="Trebuchet MS"/>
          <w:b w:val="0"/>
          <w:sz w:val="20"/>
        </w:rPr>
        <w:t>2</w:t>
      </w:r>
      <w:r w:rsidRPr="00390369">
        <w:rPr>
          <w:rFonts w:ascii="Trebuchet MS" w:hAnsi="Trebuchet MS"/>
          <w:b w:val="0"/>
          <w:sz w:val="20"/>
        </w:rPr>
        <w:t>-200</w:t>
      </w:r>
      <w:r w:rsidR="00FF01C3">
        <w:rPr>
          <w:rFonts w:ascii="Trebuchet MS" w:hAnsi="Trebuchet MS"/>
          <w:b w:val="0"/>
          <w:sz w:val="20"/>
        </w:rPr>
        <w:t>6</w:t>
      </w:r>
      <w:r w:rsidRPr="00390369">
        <w:rPr>
          <w:rFonts w:ascii="Trebuchet MS" w:hAnsi="Trebuchet MS"/>
          <w:b w:val="0"/>
          <w:sz w:val="20"/>
        </w:rPr>
        <w:t xml:space="preserve">, którzy nie zgłosili się jeszcze do kwalifikacji </w:t>
      </w:r>
    </w:p>
    <w:p w14:paraId="6BE23556" w14:textId="55F07A6B" w:rsidR="00656CDC" w:rsidRDefault="004B0ACE" w:rsidP="004B0ACE">
      <w:pPr>
        <w:pStyle w:val="Akapitzlist"/>
        <w:numPr>
          <w:ilvl w:val="0"/>
          <w:numId w:val="1"/>
        </w:numPr>
        <w:jc w:val="both"/>
        <w:rPr>
          <w:rFonts w:ascii="Trebuchet MS" w:hAnsi="Trebuchet MS"/>
        </w:rPr>
      </w:pPr>
      <w:r>
        <w:rPr>
          <w:rFonts w:ascii="Trebuchet MS" w:hAnsi="Trebuchet MS"/>
        </w:rPr>
        <w:t xml:space="preserve">Osoby w stosunku do których orzeczono całkowitą niezdolność do pracy w gospodarstwie rolnym na podstawie ustawy z dnia 20 grudnia 1990 r. o ubezpieczeniu społecznym rolników, osoby całkowicie niezdolne do pracy oraz niezdolne do samodzielnej egzystencji lub uznane za całkowicie niezdolne do pracy na podstawie ustawy z dnia 17 grudnia 1998 r. o emeryturach i rentach z Funduszu Ubezpieczeń Społecznych oraz osoby zaliczone do osób o znacznym stopniu niepełnosprawności albo o umiarkowanym stopniu niepełnosprawności w rozumieniu przepisów ustawy z dnia 27 sierpnia 1997 r. o rehabilitacji zawodowej i społecznej oraz zatrudnianiu osób niepełnosprawnych </w:t>
      </w:r>
      <w:r>
        <w:rPr>
          <w:rFonts w:ascii="Trebuchet MS" w:hAnsi="Trebuchet MS"/>
          <w:b/>
        </w:rPr>
        <w:t>można zwolnić z obowiązku osobistego stawiennictwa do kwalifikacji wojskowej</w:t>
      </w:r>
      <w:r>
        <w:rPr>
          <w:rFonts w:ascii="Trebuchet MS" w:hAnsi="Trebuchet MS"/>
        </w:rPr>
        <w:t xml:space="preserve"> w przypadku skutecznego doręczenia prezydentowi miasta orzeczenia albo wypisu z treści orzeczenia stwierdzającego tę niezdolność lub niepełnosprawność, na podstawie którego można określić zdolność tych osób do czynnej służby wojskowej, oraz zaświadczenia lekarskiego określającego rodzaj schorzenia, a także poinformowania szefa wojskowego centrum rekrutacji na piśmie albo za pomocą środków komunikacji elektronicznej w rozumieniu art. 2 pkt 5 ustawy z dnia 18 lipca 2002 r. o świadczeniu usług drogą elektroniczną (Dz.U. z 2024 r. poz. 1513, 1222 i 1932) o tym doręczeniu. </w:t>
      </w:r>
    </w:p>
    <w:p w14:paraId="05952E0C" w14:textId="77777777" w:rsidR="004B0ACE" w:rsidRPr="004B0ACE" w:rsidRDefault="004B0ACE" w:rsidP="004B0ACE">
      <w:pPr>
        <w:pStyle w:val="Akapitzlist"/>
        <w:jc w:val="both"/>
        <w:rPr>
          <w:rFonts w:ascii="Trebuchet MS" w:hAnsi="Trebuchet MS"/>
        </w:rPr>
      </w:pPr>
    </w:p>
    <w:p w14:paraId="5CB2FBEC" w14:textId="5D9A4AEB" w:rsidR="00F50134" w:rsidRDefault="00F50134" w:rsidP="00F50134">
      <w:pPr>
        <w:pStyle w:val="Tekstpodstawowywcity"/>
        <w:ind w:left="36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>Osoby stawiające się do kwalifikacji wojskowej po raz pierwszy powinny przedstawić:</w:t>
      </w:r>
    </w:p>
    <w:p w14:paraId="5977678C" w14:textId="77777777" w:rsidR="00F50134" w:rsidRDefault="00F50134" w:rsidP="00F50134">
      <w:pPr>
        <w:pStyle w:val="Tekstpodstawowywcity"/>
        <w:numPr>
          <w:ilvl w:val="0"/>
          <w:numId w:val="3"/>
        </w:numPr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dowód osobisty lub inny dokument pozwalający na ustalenie tożsamości, </w:t>
      </w:r>
    </w:p>
    <w:p w14:paraId="54CC4564" w14:textId="77777777" w:rsidR="00F50134" w:rsidRDefault="00F50134" w:rsidP="00F50134">
      <w:pPr>
        <w:pStyle w:val="Tekstpodstawowywcity"/>
        <w:numPr>
          <w:ilvl w:val="0"/>
          <w:numId w:val="3"/>
        </w:numPr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>dokument potwierdzający przyczyny niestawienia się do kwalifikacji wojskowej, jeżeli stawienie się do kwalifikacji wojskowej  w terminie określonym w wezwaniu nie było możliwe.</w:t>
      </w:r>
    </w:p>
    <w:p w14:paraId="3B8EFDDF" w14:textId="77777777" w:rsidR="00F50134" w:rsidRDefault="00F50134" w:rsidP="00F50134">
      <w:pPr>
        <w:pStyle w:val="Tekstpodstawowywcity"/>
        <w:numPr>
          <w:ilvl w:val="0"/>
          <w:numId w:val="3"/>
        </w:numPr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posiadaną dokumentację medyczną </w:t>
      </w:r>
      <w:r>
        <w:rPr>
          <w:rFonts w:ascii="Open Sans" w:hAnsi="Open Sans" w:cs="Open Sans"/>
          <w:sz w:val="20"/>
        </w:rPr>
        <w:t>w przypadku chorób przewlekłych</w:t>
      </w:r>
      <w:r>
        <w:rPr>
          <w:rFonts w:ascii="Open Sans" w:hAnsi="Open Sans" w:cs="Open Sans"/>
          <w:b w:val="0"/>
          <w:sz w:val="20"/>
        </w:rPr>
        <w:t xml:space="preserve">,  </w:t>
      </w:r>
    </w:p>
    <w:p w14:paraId="77AE271B" w14:textId="58AD915C" w:rsidR="00F50134" w:rsidRPr="00B1172E" w:rsidRDefault="00F50134" w:rsidP="00B1172E">
      <w:pPr>
        <w:pStyle w:val="Tekstpodstawowywcity"/>
        <w:numPr>
          <w:ilvl w:val="0"/>
          <w:numId w:val="3"/>
        </w:numPr>
        <w:jc w:val="both"/>
        <w:rPr>
          <w:rFonts w:ascii="Trebuchet MS" w:hAnsi="Trebuchet M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dokument potwierdzający poziom wykształcenia  </w:t>
      </w:r>
      <w:r w:rsidR="00A0356B">
        <w:rPr>
          <w:rFonts w:ascii="Open Sans" w:hAnsi="Open Sans" w:cs="Open Sans"/>
          <w:b w:val="0"/>
          <w:sz w:val="20"/>
        </w:rPr>
        <w:t>(</w:t>
      </w:r>
      <w:r>
        <w:rPr>
          <w:rFonts w:ascii="Open Sans" w:hAnsi="Open Sans" w:cs="Open Sans"/>
          <w:b w:val="0"/>
          <w:sz w:val="20"/>
        </w:rPr>
        <w:t>zaświadczenie ze szkoły</w:t>
      </w:r>
      <w:r w:rsidR="00A0356B">
        <w:rPr>
          <w:rFonts w:ascii="Open Sans" w:hAnsi="Open Sans" w:cs="Open Sans"/>
          <w:b w:val="0"/>
          <w:sz w:val="20"/>
        </w:rPr>
        <w:t>)</w:t>
      </w:r>
      <w:r w:rsidR="00B1172E" w:rsidRPr="00B1172E">
        <w:rPr>
          <w:rFonts w:ascii="Trebuchet MS" w:hAnsi="Trebuchet MS"/>
          <w:b w:val="0"/>
          <w:sz w:val="20"/>
        </w:rPr>
        <w:t xml:space="preserve"> </w:t>
      </w:r>
      <w:r w:rsidR="00B1172E">
        <w:rPr>
          <w:rFonts w:ascii="Trebuchet MS" w:hAnsi="Trebuchet MS"/>
          <w:b w:val="0"/>
          <w:sz w:val="20"/>
        </w:rPr>
        <w:t>lub pobieranie nauki (legitymacja szkolna).</w:t>
      </w:r>
    </w:p>
    <w:p w14:paraId="6F1F2181" w14:textId="77777777" w:rsidR="00F50134" w:rsidRDefault="00F50134" w:rsidP="00F50134">
      <w:pPr>
        <w:pStyle w:val="Tekstpodstawowywcity"/>
        <w:ind w:left="810" w:firstLine="0"/>
        <w:jc w:val="both"/>
        <w:rPr>
          <w:rFonts w:ascii="Open Sans" w:hAnsi="Open Sans" w:cs="Open Sans"/>
          <w:b w:val="0"/>
          <w:sz w:val="20"/>
        </w:rPr>
      </w:pPr>
    </w:p>
    <w:p w14:paraId="185544E2" w14:textId="2324F52B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Jednocześnie informujemy, że do każdej z wyżej wymienionych kategorii osób wysłane </w:t>
      </w:r>
      <w:r w:rsidR="005F1CF2">
        <w:rPr>
          <w:rFonts w:ascii="Open Sans" w:hAnsi="Open Sans" w:cs="Open Sans"/>
          <w:b w:val="0"/>
          <w:sz w:val="20"/>
        </w:rPr>
        <w:t>zostało</w:t>
      </w:r>
      <w:r>
        <w:rPr>
          <w:rFonts w:ascii="Open Sans" w:hAnsi="Open Sans" w:cs="Open Sans"/>
          <w:b w:val="0"/>
          <w:sz w:val="20"/>
        </w:rPr>
        <w:t xml:space="preserve"> listem poleconym wezwanie imienne z podaniem konkretnego dnia i godziny stawienia się do kwalifikacji. Nieotrzymanie wezwania imiennego nie zwalnia osób, o których mowa od obowiązku stawienia się do kwalifikacji wojskowej w określonym wyżej terminie.</w:t>
      </w:r>
    </w:p>
    <w:p w14:paraId="1A403EB0" w14:textId="77777777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</w:p>
    <w:p w14:paraId="2DB19C56" w14:textId="5F9C3202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Osoby, które bez usprawiedliwionych powodów nie zgłoszą się do kwalifikacji wojskowej, podlegają grzywnie albo karze ograniczenia wolności. Zastosowanie powyższych sankcji może być poprzedzone nałożeniem grzywny w celu przymuszenia albo wydaniem zarządzenia </w:t>
      </w:r>
      <w:r w:rsidR="005F1CF2">
        <w:rPr>
          <w:rFonts w:ascii="Open Sans" w:hAnsi="Open Sans" w:cs="Open Sans"/>
          <w:b w:val="0"/>
          <w:sz w:val="20"/>
        </w:rPr>
        <w:t xml:space="preserve">                                </w:t>
      </w:r>
      <w:r>
        <w:rPr>
          <w:rFonts w:ascii="Open Sans" w:hAnsi="Open Sans" w:cs="Open Sans"/>
          <w:b w:val="0"/>
          <w:sz w:val="20"/>
        </w:rPr>
        <w:t>o przymusowym doprowadzeniu przez Policję.</w:t>
      </w:r>
    </w:p>
    <w:p w14:paraId="11C76424" w14:textId="77777777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</w:p>
    <w:p w14:paraId="295964D7" w14:textId="357786C4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Wszelkich informacji na temat kwalifikacji wojskowej udziela Referat Spraw Wojskowych Wydziału Bezpieczeństwa i Zarządzania Kryzysowego Urzędu Miejskiego  w Gdańsku tel. (58) 778-60-26 bądź 778-60-27, w godzinach pracy Urzędu w terminie do </w:t>
      </w:r>
      <w:r w:rsidR="00533F5F">
        <w:rPr>
          <w:rFonts w:ascii="Open Sans" w:hAnsi="Open Sans" w:cs="Open Sans"/>
          <w:b w:val="0"/>
          <w:sz w:val="20"/>
        </w:rPr>
        <w:t>1</w:t>
      </w:r>
      <w:r w:rsidR="00FF01C3">
        <w:rPr>
          <w:rFonts w:ascii="Open Sans" w:hAnsi="Open Sans" w:cs="Open Sans"/>
          <w:b w:val="0"/>
          <w:sz w:val="20"/>
        </w:rPr>
        <w:t>3</w:t>
      </w:r>
      <w:r>
        <w:rPr>
          <w:rFonts w:ascii="Open Sans" w:hAnsi="Open Sans" w:cs="Open Sans"/>
          <w:b w:val="0"/>
          <w:sz w:val="20"/>
        </w:rPr>
        <w:t xml:space="preserve"> </w:t>
      </w:r>
      <w:r w:rsidR="00D3197D">
        <w:rPr>
          <w:rFonts w:ascii="Open Sans" w:hAnsi="Open Sans" w:cs="Open Sans"/>
          <w:b w:val="0"/>
          <w:sz w:val="20"/>
        </w:rPr>
        <w:t>lutego</w:t>
      </w:r>
      <w:r>
        <w:rPr>
          <w:rFonts w:ascii="Open Sans" w:hAnsi="Open Sans" w:cs="Open Sans"/>
          <w:b w:val="0"/>
          <w:sz w:val="20"/>
        </w:rPr>
        <w:t xml:space="preserve"> 202</w:t>
      </w:r>
      <w:r w:rsidR="00FF01C3">
        <w:rPr>
          <w:rFonts w:ascii="Open Sans" w:hAnsi="Open Sans" w:cs="Open Sans"/>
          <w:b w:val="0"/>
          <w:sz w:val="20"/>
        </w:rPr>
        <w:t>6</w:t>
      </w:r>
      <w:r>
        <w:rPr>
          <w:rFonts w:ascii="Open Sans" w:hAnsi="Open Sans" w:cs="Open Sans"/>
          <w:b w:val="0"/>
          <w:sz w:val="20"/>
        </w:rPr>
        <w:t xml:space="preserve">r. </w:t>
      </w:r>
    </w:p>
    <w:p w14:paraId="657E4294" w14:textId="47293EF9" w:rsidR="00F50134" w:rsidRDefault="00F50134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  <w:r>
        <w:rPr>
          <w:rFonts w:ascii="Open Sans" w:hAnsi="Open Sans" w:cs="Open Sans"/>
          <w:b w:val="0"/>
          <w:sz w:val="20"/>
        </w:rPr>
        <w:t xml:space="preserve">W przypadku konieczności zmiany terminu </w:t>
      </w:r>
      <w:r w:rsidR="003343E4">
        <w:rPr>
          <w:rFonts w:ascii="Open Sans" w:hAnsi="Open Sans" w:cs="Open Sans"/>
          <w:b w:val="0"/>
          <w:sz w:val="20"/>
        </w:rPr>
        <w:t xml:space="preserve">lub nieodebrania wezwania imiennego </w:t>
      </w:r>
      <w:r>
        <w:rPr>
          <w:rFonts w:ascii="Open Sans" w:hAnsi="Open Sans" w:cs="Open Sans"/>
          <w:b w:val="0"/>
          <w:sz w:val="20"/>
        </w:rPr>
        <w:t>prosimy</w:t>
      </w:r>
      <w:r w:rsidR="003343E4">
        <w:rPr>
          <w:rFonts w:ascii="Open Sans" w:hAnsi="Open Sans" w:cs="Open Sans"/>
          <w:b w:val="0"/>
          <w:sz w:val="20"/>
        </w:rPr>
        <w:t xml:space="preserve">                 </w:t>
      </w:r>
      <w:r>
        <w:rPr>
          <w:rFonts w:ascii="Open Sans" w:hAnsi="Open Sans" w:cs="Open Sans"/>
          <w:b w:val="0"/>
          <w:sz w:val="20"/>
        </w:rPr>
        <w:t xml:space="preserve"> o kontakt telefoniczny pod wskazane wyże</w:t>
      </w:r>
      <w:r w:rsidR="00A0356B">
        <w:rPr>
          <w:rFonts w:ascii="Open Sans" w:hAnsi="Open Sans" w:cs="Open Sans"/>
          <w:b w:val="0"/>
          <w:sz w:val="20"/>
        </w:rPr>
        <w:t>J</w:t>
      </w:r>
      <w:r>
        <w:rPr>
          <w:rFonts w:ascii="Open Sans" w:hAnsi="Open Sans" w:cs="Open Sans"/>
          <w:b w:val="0"/>
          <w:sz w:val="20"/>
        </w:rPr>
        <w:t xml:space="preserve"> numery telefonów. Są one umieszczone również na każdym wezwaniu.</w:t>
      </w:r>
    </w:p>
    <w:p w14:paraId="1461BF96" w14:textId="04FF8AE7" w:rsidR="008E1496" w:rsidRDefault="008E1496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</w:p>
    <w:p w14:paraId="5A80763D" w14:textId="0D44F674" w:rsidR="008E1496" w:rsidRDefault="008E1496" w:rsidP="008E1496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</w:p>
    <w:p w14:paraId="4A694C47" w14:textId="3B01B07E" w:rsidR="008E1496" w:rsidRPr="001104A2" w:rsidRDefault="008E1496" w:rsidP="008E1496">
      <w:pPr>
        <w:spacing w:after="0" w:line="240" w:lineRule="auto"/>
        <w:ind w:left="4678"/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        </w:t>
      </w:r>
      <w:r w:rsidRPr="001104A2">
        <w:rPr>
          <w:rFonts w:ascii="Open Sans" w:hAnsi="Open Sans" w:cs="Open Sans"/>
          <w:sz w:val="20"/>
          <w:szCs w:val="20"/>
        </w:rPr>
        <w:t xml:space="preserve">KIEROWNIK  </w:t>
      </w:r>
    </w:p>
    <w:p w14:paraId="44A01F2D" w14:textId="77777777" w:rsidR="008E1496" w:rsidRPr="001104A2" w:rsidRDefault="008E1496" w:rsidP="008E1496">
      <w:pPr>
        <w:spacing w:after="0" w:line="240" w:lineRule="auto"/>
        <w:ind w:left="4678"/>
        <w:jc w:val="center"/>
        <w:rPr>
          <w:rFonts w:ascii="Open Sans" w:hAnsi="Open Sans" w:cs="Open Sans"/>
          <w:sz w:val="20"/>
          <w:szCs w:val="20"/>
        </w:rPr>
      </w:pPr>
      <w:r w:rsidRPr="001104A2">
        <w:rPr>
          <w:rFonts w:ascii="Open Sans" w:hAnsi="Open Sans" w:cs="Open Sans"/>
          <w:sz w:val="20"/>
          <w:szCs w:val="20"/>
        </w:rPr>
        <w:t xml:space="preserve">          REFERATU SPRAW WOJSKOWYCH</w:t>
      </w:r>
    </w:p>
    <w:p w14:paraId="4DD8E3F4" w14:textId="77777777" w:rsidR="008E1496" w:rsidRPr="001104A2" w:rsidRDefault="008E1496" w:rsidP="008E1496">
      <w:pPr>
        <w:rPr>
          <w:rFonts w:ascii="Open Sans" w:hAnsi="Open Sans" w:cs="Open Sans"/>
          <w:sz w:val="20"/>
          <w:szCs w:val="20"/>
        </w:rPr>
      </w:pPr>
      <w:r w:rsidRPr="001104A2">
        <w:rPr>
          <w:rFonts w:ascii="Open Sans" w:hAnsi="Open Sans" w:cs="Open Sans"/>
          <w:sz w:val="20"/>
          <w:szCs w:val="20"/>
        </w:rPr>
        <w:t xml:space="preserve">                                                                                                            </w:t>
      </w:r>
    </w:p>
    <w:p w14:paraId="14ADE2FB" w14:textId="2C6C4564" w:rsidR="008E1496" w:rsidRDefault="008E1496" w:rsidP="00656CDC">
      <w:pPr>
        <w:spacing w:after="0" w:line="240" w:lineRule="auto"/>
        <w:ind w:left="4678"/>
        <w:jc w:val="center"/>
        <w:rPr>
          <w:rFonts w:ascii="Open Sans" w:hAnsi="Open Sans" w:cs="Open Sans"/>
          <w:i/>
          <w:sz w:val="20"/>
          <w:szCs w:val="20"/>
        </w:rPr>
      </w:pPr>
      <w:r w:rsidRPr="001104A2">
        <w:rPr>
          <w:rFonts w:ascii="Open Sans" w:hAnsi="Open Sans" w:cs="Open Sans"/>
          <w:sz w:val="20"/>
          <w:szCs w:val="20"/>
        </w:rPr>
        <w:t xml:space="preserve">          </w:t>
      </w:r>
      <w:r w:rsidRPr="001104A2">
        <w:rPr>
          <w:rFonts w:ascii="Open Sans" w:hAnsi="Open Sans" w:cs="Open Sans"/>
          <w:i/>
          <w:sz w:val="20"/>
          <w:szCs w:val="20"/>
        </w:rPr>
        <w:t>Krzysztof Pałkowski</w:t>
      </w:r>
    </w:p>
    <w:p w14:paraId="29AF7006" w14:textId="77777777" w:rsidR="008E1496" w:rsidRDefault="008E1496" w:rsidP="00F50134">
      <w:pPr>
        <w:pStyle w:val="Tekstpodstawowywcity"/>
        <w:ind w:left="0" w:firstLine="0"/>
        <w:jc w:val="both"/>
        <w:rPr>
          <w:rFonts w:ascii="Open Sans" w:hAnsi="Open Sans" w:cs="Open Sans"/>
          <w:b w:val="0"/>
          <w:sz w:val="20"/>
        </w:rPr>
      </w:pPr>
    </w:p>
    <w:sectPr w:rsidR="008E1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CD7A75"/>
    <w:multiLevelType w:val="hybridMultilevel"/>
    <w:tmpl w:val="C9DA637A"/>
    <w:lvl w:ilvl="0" w:tplc="BD607B38">
      <w:start w:val="1"/>
      <w:numFmt w:val="decimal"/>
      <w:lvlText w:val="%1."/>
      <w:lvlJc w:val="left"/>
      <w:pPr>
        <w:ind w:left="720" w:hanging="360"/>
      </w:pPr>
      <w:rPr>
        <w:rFonts w:ascii="Trebuchet MS" w:eastAsia="Times New Roman" w:hAnsi="Trebuchet MS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469C2"/>
    <w:multiLevelType w:val="hybridMultilevel"/>
    <w:tmpl w:val="EA7E8AA4"/>
    <w:lvl w:ilvl="0" w:tplc="66EE58BE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A753E0F"/>
    <w:multiLevelType w:val="hybridMultilevel"/>
    <w:tmpl w:val="A55EAD2A"/>
    <w:lvl w:ilvl="0" w:tplc="F146B5A8">
      <w:start w:val="1"/>
      <w:numFmt w:val="decimal"/>
      <w:lvlText w:val="%1)"/>
      <w:lvlJc w:val="left"/>
      <w:pPr>
        <w:ind w:left="810" w:hanging="405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>
      <w:start w:val="1"/>
      <w:numFmt w:val="lowerRoman"/>
      <w:lvlText w:val="%3."/>
      <w:lvlJc w:val="right"/>
      <w:pPr>
        <w:ind w:left="2205" w:hanging="180"/>
      </w:pPr>
    </w:lvl>
    <w:lvl w:ilvl="3" w:tplc="0415000F">
      <w:start w:val="1"/>
      <w:numFmt w:val="decimal"/>
      <w:lvlText w:val="%4."/>
      <w:lvlJc w:val="left"/>
      <w:pPr>
        <w:ind w:left="2925" w:hanging="360"/>
      </w:pPr>
    </w:lvl>
    <w:lvl w:ilvl="4" w:tplc="04150019">
      <w:start w:val="1"/>
      <w:numFmt w:val="lowerLetter"/>
      <w:lvlText w:val="%5."/>
      <w:lvlJc w:val="left"/>
      <w:pPr>
        <w:ind w:left="3645" w:hanging="360"/>
      </w:pPr>
    </w:lvl>
    <w:lvl w:ilvl="5" w:tplc="0415001B">
      <w:start w:val="1"/>
      <w:numFmt w:val="lowerRoman"/>
      <w:lvlText w:val="%6."/>
      <w:lvlJc w:val="right"/>
      <w:pPr>
        <w:ind w:left="4365" w:hanging="180"/>
      </w:pPr>
    </w:lvl>
    <w:lvl w:ilvl="6" w:tplc="0415000F">
      <w:start w:val="1"/>
      <w:numFmt w:val="decimal"/>
      <w:lvlText w:val="%7."/>
      <w:lvlJc w:val="left"/>
      <w:pPr>
        <w:ind w:left="5085" w:hanging="360"/>
      </w:pPr>
    </w:lvl>
    <w:lvl w:ilvl="7" w:tplc="04150019">
      <w:start w:val="1"/>
      <w:numFmt w:val="lowerLetter"/>
      <w:lvlText w:val="%8."/>
      <w:lvlJc w:val="left"/>
      <w:pPr>
        <w:ind w:left="5805" w:hanging="360"/>
      </w:pPr>
    </w:lvl>
    <w:lvl w:ilvl="8" w:tplc="0415001B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E67"/>
    <w:rsid w:val="001041AD"/>
    <w:rsid w:val="00146A97"/>
    <w:rsid w:val="001D751C"/>
    <w:rsid w:val="002F1E67"/>
    <w:rsid w:val="003343E4"/>
    <w:rsid w:val="003C1FDF"/>
    <w:rsid w:val="004B0ACE"/>
    <w:rsid w:val="00533F5F"/>
    <w:rsid w:val="005F1CF2"/>
    <w:rsid w:val="006447F1"/>
    <w:rsid w:val="00646794"/>
    <w:rsid w:val="00656CDC"/>
    <w:rsid w:val="007C20E8"/>
    <w:rsid w:val="00835720"/>
    <w:rsid w:val="008E1496"/>
    <w:rsid w:val="00A0356B"/>
    <w:rsid w:val="00A30D98"/>
    <w:rsid w:val="00B1172E"/>
    <w:rsid w:val="00C16487"/>
    <w:rsid w:val="00D3197D"/>
    <w:rsid w:val="00DA68BA"/>
    <w:rsid w:val="00F11656"/>
    <w:rsid w:val="00F23524"/>
    <w:rsid w:val="00F50134"/>
    <w:rsid w:val="00FF01C3"/>
    <w:rsid w:val="00FF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53AB8"/>
  <w15:chartTrackingRefBased/>
  <w15:docId w15:val="{4201CDF7-8CFE-450A-B1BD-4E13C62B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0134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nhideWhenUsed/>
    <w:rsid w:val="002F1E67"/>
    <w:pPr>
      <w:spacing w:after="0" w:line="240" w:lineRule="auto"/>
      <w:ind w:left="2694" w:hanging="2694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F1E67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56C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4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0" ma:contentTypeDescription="Utwórz nowy dokument." ma:contentTypeScope="" ma:versionID="40750312180252546402ec63115c3fc6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e1ece49b16fa3e5e27130a4c2a3018fc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86EF11-996F-4181-A67C-BBEEE54099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281D6A-E8B2-467D-B1C5-285C0E33C6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ACD4B6-FBE7-4B3E-85E7-CD96B14B61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595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Pałkowski Krzysztof</dc:creator>
  <cp:keywords/>
  <dc:description/>
  <cp:lastModifiedBy>Pałkowski Krzysztof</cp:lastModifiedBy>
  <cp:revision>28</cp:revision>
  <cp:lastPrinted>2025-01-20T07:31:00Z</cp:lastPrinted>
  <dcterms:created xsi:type="dcterms:W3CDTF">2023-04-03T06:29:00Z</dcterms:created>
  <dcterms:modified xsi:type="dcterms:W3CDTF">2026-01-15T11:05:00Z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